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OYUNCAK YAPIMI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46"/>
        <w:gridCol w:w="5025"/>
        <w:gridCol w:w="919"/>
        <w:gridCol w:w="11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Oyuncağın tanımını yapma. - Oyuncakların çocuğun gelişimine olan etkilerini sıralama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A-Oyuncağın T anımı 1-Oyuncakların Çocukların Gelişimine Olan Etkileri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 –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 Eğitici oyuncağı tanımlama. - Eğitici oyuncağın önemini kavrama. - Eğitici oyuncağın çocuğun gelişimine olan etkilerini sıralama.</w:t>
            </w:r>
          </w:p>
        </w:tc>
        <w:tc>
          <w:tcPr>
            <w:vAlign w:val="center"/>
          </w:tcPr>
          <w:p>
            <w:r>
              <w:t>2-Eğitici Oyuncaklar a-Tanımı Ve Önemi b-Eğitici Oyuncaklar çocukların gelişimine Olan Etkisi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 Eğitici oyuncak çeşitlerinin neler olduğunu bilme. . - Eğitici oyuncak çeşitlerinin neler olduğunu bilme. - Eğitici oyuncak çeşitlerinin neler olduğunu bilme. - Eğitici oyuncak örneklerini araştırma.</w:t>
            </w:r>
          </w:p>
        </w:tc>
        <w:tc>
          <w:tcPr>
            <w:vAlign w:val="center"/>
          </w:tcPr>
          <w:p>
            <w:r>
              <w:t>c-Eğitici Oyuncak Çeşitleri -Kavramların geliştirilmesine yardım eden oyuncaklar -Gözlem becerisinin gelişmesini sağlayan oyuncaklar -Bellek geliştirici oyuncaklar -Problem çözme becerilerinin gelişmesine yardım eden oyuncaklar * Eğitici oyuncak örneklerinin incelenmesi.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oyuncak hazırlamada dikkat edilecek noktaları sıralama.</w:t>
            </w:r>
          </w:p>
        </w:tc>
        <w:tc>
          <w:tcPr>
            <w:vAlign w:val="center"/>
          </w:tcPr>
          <w:p>
            <w:r>
              <w:t>2 B-Eğitici Oyuncağı Hazırlamak 1-Eğitici Oyuncağın hazırlanmasında dikkat edilecek noktalar 29 EKİM CUMHURİYET BAYRAMI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oyuncak yapma basamaklarını bilme. - Eğitici oyuncak yapma basamaklarını bilme. Cumhuriyetin Anlam ve Önemini Kavratabilme</w:t>
            </w:r>
          </w:p>
        </w:tc>
        <w:tc>
          <w:tcPr>
            <w:vAlign w:val="center"/>
          </w:tcPr>
          <w:p>
            <w:r>
              <w:t>2-Eğitici oyuncak yapımı -Eğitici oyuncağın planlanması -Kullanacağı araç gereci hazırlama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oyuncağı yapma.</w:t>
            </w:r>
          </w:p>
        </w:tc>
        <w:tc>
          <w:tcPr>
            <w:vAlign w:val="center"/>
          </w:tcPr>
          <w:p>
            <w:r>
              <w:t>-Eğitici oyuncağı yapma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oyuncağı yapma. Atatürk'ün Fikir Hayatını Kavratmak</w:t>
            </w:r>
          </w:p>
        </w:tc>
        <w:tc>
          <w:tcPr>
            <w:vAlign w:val="center"/>
          </w:tcPr>
          <w:p>
            <w:r>
              <w:t>-Eğitici oyuncağı yapma. 10 KASIM ATATÜRK'Ü ANMA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eğitimi kurumlarında hazırladığı eğitici oyuncağı uygulama.</w:t>
            </w:r>
            <w:r>
              <w:t>Erken çocukluk eğitimi kurumlarında hazırladığı eğitici oyuncağı uygulama.</w:t>
            </w:r>
          </w:p>
        </w:tc>
        <w:tc>
          <w:tcPr>
            <w:vAlign w:val="center"/>
          </w:tcPr>
          <w:p>
            <w:r>
              <w:t>-Eğitici oyuncağı erken çocukluk eğitim kurumlarında uygulama.</w:t>
            </w:r>
            <w:r>
              <w:t>-Eğitici oyuncağı erken çocukluk eğitim kurumlarında uygulama.</w:t>
            </w:r>
          </w:p>
        </w:tc>
        <w:tc>
          <w:tcPr>
            <w:vAlign w:val="center"/>
          </w:tcPr>
          <w:p>
            <w:r>
              <w:t>MEGEP Modülleri</w:t>
            </w:r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Hazırlanan eğitici oyuncağın değerlendirmesini yapma.</w:t>
            </w:r>
          </w:p>
        </w:tc>
        <w:tc>
          <w:tcPr>
            <w:vAlign w:val="center"/>
          </w:tcPr>
          <w:p>
            <w:r>
              <w:t>4-Hazırlanan eğitici oyuncakları değerlendirme. KURBAN BAYRAMI (26-30 KASIM)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oyuncağın tanımını yapma. - Dolgu oyuncağın önemini kavrama. - Dolgu oyuncak çeşitlerini sıralama. - Dolgu oyuncak hazırlarken dikkat edilecek noktaları kavrama.</w:t>
            </w:r>
          </w:p>
        </w:tc>
        <w:tc>
          <w:tcPr>
            <w:vAlign w:val="center"/>
          </w:tcPr>
          <w:p>
            <w:r>
              <w:t>A-Dolgu Oyuncağın Tanımı ve Önemi 1-Dolgu Oyuncakların çocukların gelişimine olan etkileri 2-Dolgu Oyuncak Çeşitleri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oyuncakların temel özelliklerini sıralama.</w:t>
            </w:r>
          </w:p>
        </w:tc>
        <w:tc>
          <w:tcPr>
            <w:vAlign w:val="center"/>
          </w:tcPr>
          <w:p>
            <w:r>
              <w:t>B-Dolgu oyuncak Hazırlama 1-Dolgu Oyuncağın yapımında dikkat edilecek noktalar 2-Dolgu Oyuncaklarda bulunması gereken temel özellikler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Gözlem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oyuncak hazırlanırken izlenecek basamakları sıralama.</w:t>
            </w:r>
          </w:p>
        </w:tc>
        <w:tc>
          <w:tcPr>
            <w:vAlign w:val="center"/>
          </w:tcPr>
          <w:p>
            <w:r>
              <w:t>3-Dolgu oyuncak yapımında izlenecek aşamalar -Dolgu oyuncağın planlanması -Dolgu oyuncağın yapımında kullanılacak araç gereç ve malzemeyi hazırlamak -Dolgu oyuncağı yapmak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Gözlem Araştırma.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oyuncak hazırlanırken izlenecek basamakları sıralama.</w:t>
            </w:r>
          </w:p>
        </w:tc>
        <w:tc>
          <w:tcPr>
            <w:vAlign w:val="center"/>
          </w:tcPr>
          <w:p>
            <w:r>
              <w:t>3-Dolgu oyuncak yapımında izlenecek aşamalar -Dolgu oyuncağın planlanması -Dolgu oyuncağın yapımında kullanılacak araç gereç ve malzemeyi hazırlamak -Dolgu oyuncağı yapmak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Gözlem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oyuncağı yapma.</w:t>
            </w:r>
          </w:p>
        </w:tc>
        <w:tc>
          <w:tcPr>
            <w:vAlign w:val="center"/>
          </w:tcPr>
          <w:p>
            <w:r>
              <w:t>Dolgu oyuncağı yapmak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eğitimi kurumlarında dolgu oyuncak uygulaması yapma.</w:t>
            </w:r>
          </w:p>
        </w:tc>
        <w:tc>
          <w:tcPr>
            <w:vAlign w:val="center"/>
          </w:tcPr>
          <w:p>
            <w:r>
              <w:t>4-Dolgu oyuncağı erken çocukluk eğitim kurumlarında uygulamak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oyuncağın değerlendirmesini yapma.</w:t>
            </w:r>
          </w:p>
        </w:tc>
        <w:tc>
          <w:tcPr>
            <w:vAlign w:val="center"/>
          </w:tcPr>
          <w:p>
            <w:r>
              <w:t>5-Hazırlanan dolgu oyuncakları değerlendirmek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Kuklanın tanımı yapma. - Kuklanın çocuğun gelişimine olan etkilerini kavrama. - Kukla çeşitlerini sıralama.</w:t>
            </w:r>
          </w:p>
        </w:tc>
        <w:tc>
          <w:tcPr>
            <w:vAlign w:val="center"/>
          </w:tcPr>
          <w:p>
            <w:r>
              <w:t>A-Kuklanın Tanımı ve Önemi 1-Kuklanın çocukların gelişimlerine olan etkisi 2-Kukla çeşitleri a) El kuklası. b) Çorap ve ağız hareketli el kuklası.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çeşitlerini sıralama.</w:t>
            </w:r>
          </w:p>
        </w:tc>
        <w:tc>
          <w:tcPr>
            <w:vAlign w:val="center"/>
          </w:tcPr>
          <w:p>
            <w:r>
              <w:t>c) İpli Kukla d) Parmak kukla e) Yüzük kukla f) Çomak kukla h) Tahta kaşık kukla g) Gölge kukla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çeşitlerini sıralama.</w:t>
            </w:r>
          </w:p>
        </w:tc>
        <w:tc>
          <w:tcPr>
            <w:vAlign w:val="center"/>
          </w:tcPr>
          <w:p>
            <w:r>
              <w:t>I) Eldiven kukla j)El ve avuç içi kukla k) Yürüyen parmak kukla l)Eklemleri hareket eden kukla Örnek kuklaların incelenmesi.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Araştırma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hazırlama basamaklarını bilme. - Kuklalarda bulunması gereken temel özellikleri sıralama.</w:t>
            </w:r>
          </w:p>
        </w:tc>
        <w:tc>
          <w:tcPr>
            <w:vAlign w:val="center"/>
          </w:tcPr>
          <w:p>
            <w:r>
              <w:t>B-Kukla hazırlama 1-Kukla yapımında dikkat edilecek noktalar 2-Kuklalarda bulunması gereken temel özellikler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yapımında izlenecek aşamaları takip etme.</w:t>
            </w:r>
          </w:p>
        </w:tc>
        <w:tc>
          <w:tcPr>
            <w:vAlign w:val="center"/>
          </w:tcPr>
          <w:p>
            <w:r>
              <w:t>3-Kukla yapımında izlenecek aşamalar -Kuklanın planlanması.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Soru-Cevap 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için uygun araç gereç ve malzemeyi hazırlama.</w:t>
            </w:r>
          </w:p>
        </w:tc>
        <w:tc>
          <w:tcPr>
            <w:vAlign w:val="center"/>
          </w:tcPr>
          <w:p>
            <w:r>
              <w:t>Kukla yapımında kullanılacak araç-gereç ve malzemeyi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 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 Atatürk’ün çocuklara verdiği değeri açıklama</w:t>
            </w:r>
          </w:p>
        </w:tc>
        <w:tc>
          <w:tcPr>
            <w:vAlign w:val="center"/>
          </w:tcPr>
          <w:p>
            <w:r>
              <w:t>Kukla örnekleri hazırlama 23 Nisan Ulusal Egemenlik ve Çocuk Bayramı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Kuklalara uygun etkinlikler hazırlama.</w:t>
            </w:r>
          </w:p>
        </w:tc>
        <w:tc>
          <w:tcPr>
            <w:vAlign w:val="center"/>
          </w:tcPr>
          <w:p>
            <w:r>
              <w:t>- Hazırlanan kuklaya uygun etkinlik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Kuklalara uygun etkinlikler hazırlama.</w:t>
            </w:r>
          </w:p>
        </w:tc>
        <w:tc>
          <w:tcPr>
            <w:vAlign w:val="center"/>
          </w:tcPr>
          <w:p>
            <w:r>
              <w:t>- Hazırlanan kuklaya uygun etkinlik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etkinliklerini erken çocukluk eğitimi kurumlarında uygulama. Atatürk’ün gençliğe verdiği değeri açıklama.</w:t>
            </w:r>
          </w:p>
        </w:tc>
        <w:tc>
          <w:tcPr>
            <w:vAlign w:val="center"/>
          </w:tcPr>
          <w:p>
            <w:r>
              <w:t>4-Kuklayı erken çocukluk eğitim kurumlarında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etkinliklerini erken çocukluk eğitimi kurumlarında uygulama.</w:t>
            </w:r>
          </w:p>
        </w:tc>
        <w:tc>
          <w:tcPr>
            <w:vAlign w:val="center"/>
          </w:tcPr>
          <w:p>
            <w:r>
              <w:t>4-Kuklayı erken çocukluk eğitim kurumlarında uygulama 19 Mayıs Gençlik ve Spor Bayramı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etkinliklerini erken çocukluk eğitimi kurumlarında uygulama.</w:t>
            </w:r>
          </w:p>
        </w:tc>
        <w:tc>
          <w:tcPr>
            <w:vAlign w:val="center"/>
          </w:tcPr>
          <w:p>
            <w:r>
              <w:t>4-Kuklayı erken çocukluk eğitim kurumlarında uygulama.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etkinliği ve kuklayı değerlendirme.</w:t>
            </w:r>
          </w:p>
        </w:tc>
        <w:tc>
          <w:tcPr>
            <w:vAlign w:val="center"/>
          </w:tcPr>
          <w:p>
            <w:r>
              <w:t>5-Hazırlanan kuklayı değerlendirme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etkinliği ve kuklayı değerlendirme.</w:t>
            </w:r>
          </w:p>
        </w:tc>
        <w:tc>
          <w:tcPr>
            <w:vAlign w:val="center"/>
          </w:tcPr>
          <w:p>
            <w:r>
              <w:t>5-Hazırlanan kuklayı değerlendirme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etkinliği ve kuklayı değerlendirme.</w:t>
            </w:r>
          </w:p>
        </w:tc>
        <w:tc>
          <w:tcPr>
            <w:vAlign w:val="center"/>
          </w:tcPr>
          <w:p>
            <w:r>
              <w:t>5-Hazırlanan kuklayı değerlendirme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Tartışma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